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342BC" w14:textId="77777777" w:rsidR="00ED7B18" w:rsidRDefault="00ED7B18" w:rsidP="0088375A">
      <w:pPr>
        <w:rPr>
          <w:u w:val="single"/>
        </w:rPr>
      </w:pPr>
    </w:p>
    <w:p w14:paraId="6D963C36" w14:textId="4EED2C8F" w:rsidR="00182B50" w:rsidRDefault="0088375A" w:rsidP="0088375A">
      <w:pPr>
        <w:rPr>
          <w:u w:val="single"/>
        </w:rPr>
      </w:pPr>
      <w:r>
        <w:rPr>
          <w:u w:val="single"/>
        </w:rPr>
        <w:t xml:space="preserve">NAME     ________________________________________________________DATE_______________ </w:t>
      </w:r>
    </w:p>
    <w:p w14:paraId="3790D163" w14:textId="77777777" w:rsidR="0088375A" w:rsidRDefault="0088375A" w:rsidP="008837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ACTIVITY:  How Can Learning Be Measured? </w:t>
      </w:r>
    </w:p>
    <w:p w14:paraId="49BDA0DA" w14:textId="77777777" w:rsidR="0088375A" w:rsidRDefault="0088375A" w:rsidP="0088375A">
      <w:pPr>
        <w:spacing w:after="0" w:line="240" w:lineRule="auto"/>
      </w:pPr>
      <w:r>
        <w:rPr>
          <w:b/>
        </w:rPr>
        <w:t>Objectives:  Determine</w:t>
      </w:r>
      <w:r>
        <w:t xml:space="preserve"> how repetition affects learning.</w:t>
      </w:r>
    </w:p>
    <w:p w14:paraId="0AD09587" w14:textId="77777777" w:rsidR="0088375A" w:rsidRDefault="0088375A" w:rsidP="0088375A">
      <w:r>
        <w:t xml:space="preserve">                       </w:t>
      </w:r>
      <w:r>
        <w:rPr>
          <w:b/>
        </w:rPr>
        <w:t xml:space="preserve">Construct </w:t>
      </w:r>
      <w:r>
        <w:t>a graph to show how repetition affects learning.</w:t>
      </w:r>
    </w:p>
    <w:p w14:paraId="7F0516B5" w14:textId="77777777" w:rsidR="0088375A" w:rsidRDefault="0088375A" w:rsidP="0088375A">
      <w:r>
        <w:rPr>
          <w:b/>
        </w:rPr>
        <w:t xml:space="preserve">Materials:  </w:t>
      </w:r>
    </w:p>
    <w:p w14:paraId="01452694" w14:textId="77777777" w:rsidR="0088375A" w:rsidRDefault="0088375A" w:rsidP="0088375A">
      <w:pPr>
        <w:pStyle w:val="ListParagraph"/>
        <w:numPr>
          <w:ilvl w:val="0"/>
          <w:numId w:val="1"/>
        </w:numPr>
      </w:pPr>
      <w:r>
        <w:t>15 – 3” x 5” index cards for each group</w:t>
      </w:r>
    </w:p>
    <w:p w14:paraId="54E5A2F4" w14:textId="77777777" w:rsidR="0088375A" w:rsidRDefault="0088375A" w:rsidP="0088375A">
      <w:pPr>
        <w:pStyle w:val="ListParagraph"/>
        <w:numPr>
          <w:ilvl w:val="0"/>
          <w:numId w:val="1"/>
        </w:numPr>
      </w:pPr>
      <w:r>
        <w:t>black or colored markers</w:t>
      </w:r>
    </w:p>
    <w:p w14:paraId="08A94469" w14:textId="77777777" w:rsidR="0088375A" w:rsidRDefault="004561ED" w:rsidP="0088375A">
      <w:pPr>
        <w:pStyle w:val="ListParagraph"/>
        <w:numPr>
          <w:ilvl w:val="0"/>
          <w:numId w:val="1"/>
        </w:numPr>
      </w:pPr>
      <w:r>
        <w:t>s</w:t>
      </w:r>
      <w:r w:rsidR="0088375A">
        <w:t>topwatch or clock with a second hand for each group</w:t>
      </w:r>
    </w:p>
    <w:p w14:paraId="60B21FF2" w14:textId="77777777" w:rsidR="0088375A" w:rsidRDefault="0088375A" w:rsidP="0088375A">
      <w:pPr>
        <w:rPr>
          <w:b/>
        </w:rPr>
      </w:pPr>
      <w:r>
        <w:rPr>
          <w:b/>
        </w:rPr>
        <w:t>Procedure:</w:t>
      </w:r>
    </w:p>
    <w:p w14:paraId="2C8082C6" w14:textId="77777777" w:rsidR="0088375A" w:rsidRDefault="0088375A" w:rsidP="0088375A">
      <w:pPr>
        <w:spacing w:after="0" w:line="240" w:lineRule="auto"/>
      </w:pPr>
      <w:r>
        <w:t xml:space="preserve">A.  Using the index cards and the same color marker for all letters, write the first 15 letters of </w:t>
      </w:r>
    </w:p>
    <w:p w14:paraId="5925A312" w14:textId="77777777" w:rsidR="0088375A" w:rsidRDefault="0088375A" w:rsidP="0088375A">
      <w:r>
        <w:t xml:space="preserve">     the alphabet</w:t>
      </w:r>
      <w:r w:rsidR="00DC1901">
        <w:t>, one letter on each card</w:t>
      </w:r>
      <w:r>
        <w:t>. Try to make letters large and all similar in size.</w:t>
      </w:r>
    </w:p>
    <w:p w14:paraId="13EDCBC6" w14:textId="77777777" w:rsidR="0088375A" w:rsidRDefault="0088375A" w:rsidP="0088375A">
      <w:r>
        <w:t xml:space="preserve">B.  Scramble the </w:t>
      </w:r>
      <w:r w:rsidR="00DC1901">
        <w:t xml:space="preserve">lettered </w:t>
      </w:r>
      <w:r>
        <w:t xml:space="preserve">index cards and lay them on your desk in a 5 by 3 card array, letter side up. </w:t>
      </w:r>
    </w:p>
    <w:p w14:paraId="24AF236D" w14:textId="77777777" w:rsidR="004561ED" w:rsidRDefault="004561ED" w:rsidP="004561ED">
      <w:pPr>
        <w:spacing w:after="0" w:line="240" w:lineRule="auto"/>
      </w:pPr>
      <w:r>
        <w:t xml:space="preserve">C.  Have a classmate keep time with the stopwatch or clock.  When your classmate says “go,” use </w:t>
      </w:r>
    </w:p>
    <w:p w14:paraId="6DEEE4C9" w14:textId="77777777" w:rsidR="004561ED" w:rsidRDefault="004561ED" w:rsidP="004561ED">
      <w:pPr>
        <w:spacing w:after="0" w:line="240" w:lineRule="auto"/>
      </w:pPr>
      <w:r>
        <w:t xml:space="preserve">      your index finger to touch each of the squares in </w:t>
      </w:r>
      <w:r>
        <w:rPr>
          <w:i/>
        </w:rPr>
        <w:t xml:space="preserve">alphabetical order. </w:t>
      </w:r>
      <w:r>
        <w:t>You may name the letters as</w:t>
      </w:r>
    </w:p>
    <w:p w14:paraId="00CBEB35" w14:textId="77777777" w:rsidR="004561ED" w:rsidRDefault="004561ED" w:rsidP="004561ED">
      <w:pPr>
        <w:spacing w:after="0" w:line="240" w:lineRule="auto"/>
      </w:pPr>
      <w:r>
        <w:t xml:space="preserve">      you do this.  Record the number of seconds it took to touch all the letters in order under </w:t>
      </w:r>
      <w:r>
        <w:rPr>
          <w:i/>
        </w:rPr>
        <w:t xml:space="preserve">Time </w:t>
      </w:r>
      <w:r>
        <w:t>in</w:t>
      </w:r>
    </w:p>
    <w:p w14:paraId="2A0B1138" w14:textId="77777777" w:rsidR="004561ED" w:rsidRDefault="004561ED" w:rsidP="0088375A">
      <w:r>
        <w:t xml:space="preserve">      the table below for Trial 1. </w:t>
      </w:r>
    </w:p>
    <w:tbl>
      <w:tblPr>
        <w:tblStyle w:val="TableGrid"/>
        <w:tblW w:w="0" w:type="auto"/>
        <w:tblInd w:w="3348" w:type="dxa"/>
        <w:tblLook w:val="04A0" w:firstRow="1" w:lastRow="0" w:firstColumn="1" w:lastColumn="0" w:noHBand="0" w:noVBand="1"/>
      </w:tblPr>
      <w:tblGrid>
        <w:gridCol w:w="1440"/>
        <w:gridCol w:w="1350"/>
      </w:tblGrid>
      <w:tr w:rsidR="004561ED" w14:paraId="6DD106E5" w14:textId="77777777" w:rsidTr="004561ED">
        <w:tc>
          <w:tcPr>
            <w:tcW w:w="1440" w:type="dxa"/>
          </w:tcPr>
          <w:p w14:paraId="05A05755" w14:textId="77777777" w:rsidR="004561ED" w:rsidRPr="004561ED" w:rsidRDefault="004561ED" w:rsidP="004561ED">
            <w:pPr>
              <w:jc w:val="center"/>
              <w:rPr>
                <w:b/>
              </w:rPr>
            </w:pPr>
            <w:r>
              <w:rPr>
                <w:b/>
              </w:rPr>
              <w:t>Trial</w:t>
            </w:r>
          </w:p>
        </w:tc>
        <w:tc>
          <w:tcPr>
            <w:tcW w:w="1350" w:type="dxa"/>
          </w:tcPr>
          <w:p w14:paraId="73430984" w14:textId="77777777" w:rsidR="004561ED" w:rsidRDefault="004561ED" w:rsidP="004561ED">
            <w:pPr>
              <w:jc w:val="center"/>
            </w:pPr>
            <w:r>
              <w:t>Time (sec.)</w:t>
            </w:r>
          </w:p>
        </w:tc>
      </w:tr>
      <w:tr w:rsidR="004561ED" w14:paraId="63C17708" w14:textId="77777777" w:rsidTr="004561ED">
        <w:tc>
          <w:tcPr>
            <w:tcW w:w="1440" w:type="dxa"/>
          </w:tcPr>
          <w:p w14:paraId="0702840B" w14:textId="77777777" w:rsidR="004561ED" w:rsidRDefault="004561ED" w:rsidP="004561ED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06904F6C" w14:textId="77777777" w:rsidR="004561ED" w:rsidRDefault="004561ED" w:rsidP="004561ED">
            <w:pPr>
              <w:jc w:val="center"/>
            </w:pPr>
          </w:p>
          <w:p w14:paraId="6943A944" w14:textId="77777777" w:rsidR="00DC1901" w:rsidRDefault="00DC1901" w:rsidP="004561ED">
            <w:pPr>
              <w:jc w:val="center"/>
            </w:pPr>
          </w:p>
        </w:tc>
      </w:tr>
      <w:tr w:rsidR="004561ED" w14:paraId="3AD56D14" w14:textId="77777777" w:rsidTr="004561ED">
        <w:tc>
          <w:tcPr>
            <w:tcW w:w="1440" w:type="dxa"/>
          </w:tcPr>
          <w:p w14:paraId="10006C3D" w14:textId="77777777" w:rsidR="004561ED" w:rsidRDefault="004561ED" w:rsidP="004561ED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7B451D13" w14:textId="77777777" w:rsidR="004561ED" w:rsidRDefault="004561ED" w:rsidP="004561ED">
            <w:pPr>
              <w:jc w:val="center"/>
            </w:pPr>
          </w:p>
          <w:p w14:paraId="25795598" w14:textId="77777777" w:rsidR="00DC1901" w:rsidRDefault="00DC1901" w:rsidP="004561ED">
            <w:pPr>
              <w:jc w:val="center"/>
            </w:pPr>
          </w:p>
        </w:tc>
      </w:tr>
      <w:tr w:rsidR="004561ED" w14:paraId="016BF6A1" w14:textId="77777777" w:rsidTr="004561ED">
        <w:tc>
          <w:tcPr>
            <w:tcW w:w="1440" w:type="dxa"/>
          </w:tcPr>
          <w:p w14:paraId="28C66F56" w14:textId="77777777" w:rsidR="004561ED" w:rsidRDefault="004561ED" w:rsidP="004561ED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5FA9EC44" w14:textId="77777777" w:rsidR="004561ED" w:rsidRDefault="004561ED" w:rsidP="004561ED">
            <w:pPr>
              <w:jc w:val="center"/>
            </w:pPr>
          </w:p>
          <w:p w14:paraId="14D9C51F" w14:textId="77777777" w:rsidR="00DC1901" w:rsidRDefault="00DC1901" w:rsidP="004561ED">
            <w:pPr>
              <w:jc w:val="center"/>
            </w:pPr>
          </w:p>
        </w:tc>
      </w:tr>
      <w:tr w:rsidR="004561ED" w14:paraId="78631C93" w14:textId="77777777" w:rsidTr="004561ED">
        <w:tc>
          <w:tcPr>
            <w:tcW w:w="1440" w:type="dxa"/>
          </w:tcPr>
          <w:p w14:paraId="25E13317" w14:textId="77777777" w:rsidR="004561ED" w:rsidRDefault="004561ED" w:rsidP="004561ED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4B71C077" w14:textId="77777777" w:rsidR="004561ED" w:rsidRDefault="004561ED" w:rsidP="004561ED">
            <w:pPr>
              <w:jc w:val="center"/>
            </w:pPr>
          </w:p>
          <w:p w14:paraId="65F162AB" w14:textId="77777777" w:rsidR="00DC1901" w:rsidRDefault="00DC1901" w:rsidP="004561ED">
            <w:pPr>
              <w:jc w:val="center"/>
            </w:pPr>
          </w:p>
        </w:tc>
      </w:tr>
      <w:tr w:rsidR="004561ED" w14:paraId="3886BDDC" w14:textId="77777777" w:rsidTr="004561ED">
        <w:tc>
          <w:tcPr>
            <w:tcW w:w="1440" w:type="dxa"/>
          </w:tcPr>
          <w:p w14:paraId="0D4C272C" w14:textId="77777777" w:rsidR="004561ED" w:rsidRDefault="004561ED" w:rsidP="004561ED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3D876886" w14:textId="77777777" w:rsidR="004561ED" w:rsidRDefault="004561ED" w:rsidP="004561ED">
            <w:pPr>
              <w:jc w:val="center"/>
            </w:pPr>
          </w:p>
          <w:p w14:paraId="0EC1B699" w14:textId="77777777" w:rsidR="00DC1901" w:rsidRDefault="00DC1901" w:rsidP="004561ED">
            <w:pPr>
              <w:jc w:val="center"/>
            </w:pPr>
          </w:p>
        </w:tc>
      </w:tr>
    </w:tbl>
    <w:p w14:paraId="242E7631" w14:textId="77777777" w:rsidR="004561ED" w:rsidRDefault="004561ED" w:rsidP="004561ED">
      <w:pPr>
        <w:jc w:val="center"/>
      </w:pPr>
    </w:p>
    <w:p w14:paraId="25790467" w14:textId="77777777" w:rsidR="004561ED" w:rsidRDefault="004561ED" w:rsidP="004561ED">
      <w:r>
        <w:t>D.  Repeat step C four more times as Trials 2 – 5</w:t>
      </w:r>
      <w:r w:rsidR="003A6CC2" w:rsidRPr="003A6CC2">
        <w:t xml:space="preserve">.   </w:t>
      </w:r>
      <w:r w:rsidRPr="003A6CC2">
        <w:rPr>
          <w:u w:val="single"/>
        </w:rPr>
        <w:t>DO NOT MIX THE CARDS BETWEEN TRIALS.</w:t>
      </w:r>
    </w:p>
    <w:p w14:paraId="2EAAABA6" w14:textId="77777777" w:rsidR="004561ED" w:rsidRDefault="004561ED" w:rsidP="004561ED">
      <w:r>
        <w:t>E.  Graph your results on the next page.</w:t>
      </w:r>
    </w:p>
    <w:p w14:paraId="6487DD0A" w14:textId="77777777" w:rsidR="003A6CC2" w:rsidRDefault="003A6CC2" w:rsidP="004561ED"/>
    <w:p w14:paraId="4B37AB63" w14:textId="77777777" w:rsidR="00DC1901" w:rsidRDefault="00DC1901" w:rsidP="004561ED"/>
    <w:p w14:paraId="31B6DE3E" w14:textId="77777777" w:rsidR="004561ED" w:rsidRDefault="004561ED" w:rsidP="004561ED"/>
    <w:p w14:paraId="4F78ABDE" w14:textId="77777777" w:rsidR="00445152" w:rsidRDefault="00445152" w:rsidP="00445152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Graph of Time vs. Trial # </w:t>
      </w:r>
    </w:p>
    <w:p w14:paraId="63663817" w14:textId="77777777" w:rsidR="00445152" w:rsidRDefault="00445152" w:rsidP="00445152">
      <w:pPr>
        <w:spacing w:after="0" w:line="240" w:lineRule="auto"/>
        <w:jc w:val="center"/>
        <w:rPr>
          <w:noProof/>
        </w:rPr>
      </w:pPr>
    </w:p>
    <w:p w14:paraId="6382BF64" w14:textId="77777777" w:rsidR="00445152" w:rsidRDefault="00445152" w:rsidP="00445152">
      <w:pPr>
        <w:spacing w:after="0" w:line="240" w:lineRule="auto"/>
        <w:jc w:val="center"/>
        <w:rPr>
          <w:noProof/>
        </w:rPr>
      </w:pPr>
    </w:p>
    <w:p w14:paraId="29F554E4" w14:textId="00E21B4E" w:rsidR="004561ED" w:rsidRPr="004561ED" w:rsidRDefault="007A1676" w:rsidP="0044515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8D698F7" wp14:editId="6522C2CE">
            <wp:extent cx="4210050" cy="2901950"/>
            <wp:effectExtent l="0" t="0" r="0" b="0"/>
            <wp:docPr id="3" name="Picture 3" descr="Graph of trial versus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DDC77" w14:textId="77777777" w:rsidR="00DC1901" w:rsidRDefault="00DC1901" w:rsidP="004175B3">
      <w:pPr>
        <w:rPr>
          <w:b/>
        </w:rPr>
      </w:pPr>
      <w:r>
        <w:rPr>
          <w:b/>
        </w:rPr>
        <w:t>Results and Conclusions:</w:t>
      </w:r>
    </w:p>
    <w:p w14:paraId="62DF8E54" w14:textId="77777777" w:rsidR="00DC1901" w:rsidRDefault="00DC1901" w:rsidP="004175B3">
      <w:pPr>
        <w:spacing w:after="0" w:line="240" w:lineRule="auto"/>
      </w:pPr>
      <w:r>
        <w:t xml:space="preserve">1.  How long did it take to touch the letters the first time?  ____________  Did the amount of time </w:t>
      </w:r>
    </w:p>
    <w:p w14:paraId="35642933" w14:textId="77777777" w:rsidR="00DC1901" w:rsidRDefault="00DC1901" w:rsidP="004175B3">
      <w:pPr>
        <w:spacing w:after="0" w:line="240" w:lineRule="auto"/>
      </w:pPr>
    </w:p>
    <w:p w14:paraId="5E8D4698" w14:textId="77777777" w:rsidR="00DC1901" w:rsidRDefault="00DC1901" w:rsidP="004175B3">
      <w:pPr>
        <w:spacing w:line="240" w:lineRule="auto"/>
      </w:pPr>
      <w:r>
        <w:t xml:space="preserve">      increase or decrease with each trial?  _________________   Explain why this change occurred. </w:t>
      </w:r>
    </w:p>
    <w:p w14:paraId="6CDA107B" w14:textId="77777777" w:rsidR="00DC1901" w:rsidRDefault="00DC1901" w:rsidP="004175B3">
      <w:pPr>
        <w:spacing w:line="240" w:lineRule="auto"/>
      </w:pPr>
      <w:r>
        <w:t xml:space="preserve">     ______________________________________________________________________________ </w:t>
      </w:r>
    </w:p>
    <w:p w14:paraId="04B721AB" w14:textId="77777777" w:rsidR="00DC1901" w:rsidRDefault="00DC1901" w:rsidP="004175B3">
      <w:pPr>
        <w:spacing w:line="240" w:lineRule="auto"/>
      </w:pPr>
      <w:r>
        <w:t xml:space="preserve">     ______________________________________________________________________________ </w:t>
      </w:r>
    </w:p>
    <w:p w14:paraId="00934EA7" w14:textId="77777777" w:rsidR="00DC1901" w:rsidRDefault="00DC1901" w:rsidP="004175B3">
      <w:pPr>
        <w:spacing w:line="240" w:lineRule="auto"/>
        <w:rPr>
          <w:b/>
        </w:rPr>
      </w:pPr>
      <w:r>
        <w:t xml:space="preserve">     ______________________________________________________________________________</w:t>
      </w:r>
    </w:p>
    <w:p w14:paraId="2E3D129E" w14:textId="77777777" w:rsidR="004E24D5" w:rsidRDefault="004E24D5" w:rsidP="004175B3">
      <w:pPr>
        <w:spacing w:line="240" w:lineRule="auto"/>
      </w:pPr>
      <w:r>
        <w:t xml:space="preserve">2.  Explain why you were not supposed to mix the cards for each trial.  </w:t>
      </w:r>
    </w:p>
    <w:p w14:paraId="780008D8" w14:textId="77777777" w:rsidR="004E24D5" w:rsidRDefault="004E24D5" w:rsidP="004175B3">
      <w:pPr>
        <w:spacing w:line="240" w:lineRule="auto"/>
      </w:pPr>
      <w:r>
        <w:t xml:space="preserve">      __________________________________________________________________________ </w:t>
      </w:r>
    </w:p>
    <w:p w14:paraId="34603CD2" w14:textId="77777777" w:rsidR="004E24D5" w:rsidRDefault="004E24D5" w:rsidP="004175B3">
      <w:pPr>
        <w:spacing w:line="240" w:lineRule="auto"/>
      </w:pPr>
      <w:r>
        <w:t xml:space="preserve">      __________________________________________________________________________</w:t>
      </w:r>
    </w:p>
    <w:p w14:paraId="6B0A0733" w14:textId="77777777" w:rsidR="004E24D5" w:rsidRDefault="004E24D5" w:rsidP="004175B3">
      <w:pPr>
        <w:spacing w:line="240" w:lineRule="auto"/>
      </w:pPr>
      <w:r>
        <w:t>3.  Predict what the graph would look like if you repeated the task ten more times.</w:t>
      </w:r>
      <w:bookmarkStart w:id="0" w:name="_GoBack"/>
      <w:bookmarkEnd w:id="0"/>
    </w:p>
    <w:p w14:paraId="7AC3113B" w14:textId="77777777" w:rsidR="004E24D5" w:rsidRDefault="004E24D5" w:rsidP="004175B3">
      <w:pPr>
        <w:spacing w:line="240" w:lineRule="auto"/>
      </w:pPr>
      <w:r>
        <w:t xml:space="preserve">     ____________________________________________________________________________  </w:t>
      </w:r>
    </w:p>
    <w:p w14:paraId="2878FF3E" w14:textId="77777777" w:rsidR="004175B3" w:rsidRDefault="004E24D5" w:rsidP="004175B3">
      <w:pPr>
        <w:spacing w:line="240" w:lineRule="auto"/>
      </w:pPr>
      <w:r>
        <w:t xml:space="preserve">     ____________________________________________________________________________ </w:t>
      </w:r>
    </w:p>
    <w:p w14:paraId="44E4BC46" w14:textId="77777777" w:rsidR="004175B3" w:rsidRPr="004E24D5" w:rsidRDefault="00DE142B" w:rsidP="004175B3">
      <w:pPr>
        <w:spacing w:line="240" w:lineRule="auto"/>
      </w:pPr>
      <w:r>
        <w:t>(</w:t>
      </w:r>
      <w:r w:rsidR="004175B3">
        <w:t>Silver, Burdett, &amp; Ginn, 1988</w:t>
      </w:r>
      <w:r>
        <w:t>)</w:t>
      </w:r>
    </w:p>
    <w:sectPr w:rsidR="004175B3" w:rsidRPr="004E24D5" w:rsidSect="002D721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33047" w14:textId="77777777" w:rsidR="00A10DB4" w:rsidRDefault="00A10DB4" w:rsidP="007A1676">
      <w:pPr>
        <w:spacing w:after="0" w:line="240" w:lineRule="auto"/>
      </w:pPr>
      <w:r>
        <w:separator/>
      </w:r>
    </w:p>
  </w:endnote>
  <w:endnote w:type="continuationSeparator" w:id="0">
    <w:p w14:paraId="769B6EAD" w14:textId="77777777" w:rsidR="00A10DB4" w:rsidRDefault="00A10DB4" w:rsidP="007A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9464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77ED2A" w14:textId="0BA3E656" w:rsidR="007A1676" w:rsidRDefault="007A167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C042A3" w14:textId="77777777" w:rsidR="007A1676" w:rsidRDefault="007A1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66952" w14:textId="77777777" w:rsidR="00A10DB4" w:rsidRDefault="00A10DB4" w:rsidP="007A1676">
      <w:pPr>
        <w:spacing w:after="0" w:line="240" w:lineRule="auto"/>
      </w:pPr>
      <w:r>
        <w:separator/>
      </w:r>
    </w:p>
  </w:footnote>
  <w:footnote w:type="continuationSeparator" w:id="0">
    <w:p w14:paraId="6828FE6E" w14:textId="77777777" w:rsidR="00A10DB4" w:rsidRDefault="00A10DB4" w:rsidP="007A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2464"/>
    <w:multiLevelType w:val="hybridMultilevel"/>
    <w:tmpl w:val="7A16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5A"/>
    <w:rsid w:val="00196635"/>
    <w:rsid w:val="002D721A"/>
    <w:rsid w:val="0037782F"/>
    <w:rsid w:val="003A6CC2"/>
    <w:rsid w:val="004175B3"/>
    <w:rsid w:val="00445152"/>
    <w:rsid w:val="004561ED"/>
    <w:rsid w:val="00466E4C"/>
    <w:rsid w:val="004759A9"/>
    <w:rsid w:val="004E24D5"/>
    <w:rsid w:val="005E2ABC"/>
    <w:rsid w:val="007A1676"/>
    <w:rsid w:val="007D4D03"/>
    <w:rsid w:val="0088375A"/>
    <w:rsid w:val="00A10DB4"/>
    <w:rsid w:val="00DC1901"/>
    <w:rsid w:val="00DE142B"/>
    <w:rsid w:val="00E85F03"/>
    <w:rsid w:val="00ED7B18"/>
    <w:rsid w:val="00E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E212"/>
  <w15:docId w15:val="{17343A5B-A65D-406C-A7B8-9AE504CB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75A"/>
    <w:pPr>
      <w:ind w:left="720"/>
      <w:contextualSpacing/>
    </w:pPr>
  </w:style>
  <w:style w:type="table" w:styleId="TableGrid">
    <w:name w:val="Table Grid"/>
    <w:basedOn w:val="TableNormal"/>
    <w:uiPriority w:val="59"/>
    <w:rsid w:val="0045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76"/>
  </w:style>
  <w:style w:type="paragraph" w:styleId="Footer">
    <w:name w:val="footer"/>
    <w:basedOn w:val="Normal"/>
    <w:link w:val="FooterChar"/>
    <w:uiPriority w:val="99"/>
    <w:unhideWhenUsed/>
    <w:rsid w:val="007A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Elaine</cp:lastModifiedBy>
  <cp:revision>7</cp:revision>
  <cp:lastPrinted>2012-10-23T04:03:00Z</cp:lastPrinted>
  <dcterms:created xsi:type="dcterms:W3CDTF">2012-10-23T04:02:00Z</dcterms:created>
  <dcterms:modified xsi:type="dcterms:W3CDTF">2020-04-09T12:37:00Z</dcterms:modified>
</cp:coreProperties>
</file>